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A48C6" w14:textId="6AFF207F" w:rsidR="00651C0C" w:rsidRPr="0097516A" w:rsidRDefault="009F4349" w:rsidP="00DB167F">
      <w:pPr>
        <w:pStyle w:val="NoSpacing"/>
        <w:jc w:val="center"/>
        <w:rPr>
          <w:b/>
          <w:bCs/>
          <w:lang w:val="en-PH"/>
        </w:rPr>
      </w:pPr>
      <w:bookmarkStart w:id="0" w:name="_Hlk156233881"/>
      <w:r>
        <w:rPr>
          <w:b/>
          <w:bCs/>
          <w:lang w:val="en-PH"/>
        </w:rPr>
        <w:t>NOTTING HILL</w:t>
      </w:r>
      <w:r w:rsidR="00DB167F" w:rsidRPr="0097516A">
        <w:rPr>
          <w:b/>
          <w:bCs/>
          <w:lang w:val="en-PH"/>
        </w:rPr>
        <w:t xml:space="preserve"> HOMEOWNERS ASSOCIATION</w:t>
      </w:r>
    </w:p>
    <w:p w14:paraId="6EAD7859" w14:textId="3EA9881D" w:rsidR="00DB167F" w:rsidRDefault="00DB167F" w:rsidP="00DB167F">
      <w:pPr>
        <w:pStyle w:val="NoSpacing"/>
        <w:jc w:val="center"/>
        <w:rPr>
          <w:b/>
          <w:bCs/>
          <w:lang w:val="en-PH"/>
        </w:rPr>
      </w:pPr>
      <w:r w:rsidRPr="0097516A">
        <w:rPr>
          <w:b/>
          <w:bCs/>
          <w:lang w:val="en-PH"/>
        </w:rPr>
        <w:t xml:space="preserve">BOARD </w:t>
      </w:r>
      <w:r w:rsidR="000A46B2">
        <w:rPr>
          <w:b/>
          <w:bCs/>
          <w:lang w:val="en-PH"/>
        </w:rPr>
        <w:t>MEETING</w:t>
      </w:r>
    </w:p>
    <w:p w14:paraId="08D7A5C4" w14:textId="0418DB09" w:rsidR="0087078A" w:rsidRPr="0097516A" w:rsidRDefault="00160517" w:rsidP="00F44A30">
      <w:pPr>
        <w:pStyle w:val="NoSpacing"/>
        <w:jc w:val="center"/>
        <w:rPr>
          <w:b/>
          <w:bCs/>
          <w:lang w:val="en-PH"/>
        </w:rPr>
      </w:pPr>
      <w:r>
        <w:rPr>
          <w:b/>
          <w:bCs/>
          <w:lang w:val="en-PH"/>
        </w:rPr>
        <w:t>October 24th</w:t>
      </w:r>
      <w:r w:rsidR="0087078A">
        <w:rPr>
          <w:b/>
          <w:bCs/>
          <w:lang w:val="en-PH"/>
        </w:rPr>
        <w:t>, 202</w:t>
      </w:r>
      <w:r w:rsidR="00861D27">
        <w:rPr>
          <w:b/>
          <w:bCs/>
          <w:lang w:val="en-PH"/>
        </w:rPr>
        <w:t>3</w:t>
      </w:r>
    </w:p>
    <w:p w14:paraId="2BB046DE" w14:textId="0C5D4250" w:rsidR="00DB167F" w:rsidRDefault="00DB167F" w:rsidP="00DB167F">
      <w:pPr>
        <w:pStyle w:val="NoSpacing"/>
        <w:jc w:val="center"/>
        <w:rPr>
          <w:lang w:val="en-PH"/>
        </w:rPr>
      </w:pPr>
    </w:p>
    <w:bookmarkEnd w:id="0"/>
    <w:p w14:paraId="50B494D5" w14:textId="6EC3BA04" w:rsidR="009F4349" w:rsidRDefault="009F4349" w:rsidP="00DB167F">
      <w:pPr>
        <w:pStyle w:val="NoSpacing"/>
        <w:rPr>
          <w:lang w:val="en-PH"/>
        </w:rPr>
      </w:pPr>
      <w:r>
        <w:rPr>
          <w:lang w:val="en-PH"/>
        </w:rPr>
        <w:t>Time:</w:t>
      </w:r>
      <w:r w:rsidR="00861D27">
        <w:rPr>
          <w:lang w:val="en-PH"/>
        </w:rPr>
        <w:t xml:space="preserve"> 7:00 P.M.</w:t>
      </w:r>
    </w:p>
    <w:p w14:paraId="5EB1DA7D" w14:textId="77777777" w:rsidR="00E94A6D" w:rsidRDefault="00E94A6D" w:rsidP="00DB167F">
      <w:pPr>
        <w:pStyle w:val="NoSpacing"/>
        <w:rPr>
          <w:lang w:val="en-PH"/>
        </w:rPr>
      </w:pPr>
    </w:p>
    <w:p w14:paraId="0543EBA0" w14:textId="5B268763" w:rsidR="009F4349" w:rsidRDefault="009F4349" w:rsidP="00DB167F">
      <w:pPr>
        <w:pStyle w:val="NoSpacing"/>
        <w:rPr>
          <w:lang w:val="en-PH"/>
        </w:rPr>
      </w:pPr>
      <w:r>
        <w:rPr>
          <w:lang w:val="en-PH"/>
        </w:rPr>
        <w:t>Location:</w:t>
      </w:r>
      <w:r w:rsidR="00861D27">
        <w:rPr>
          <w:lang w:val="en-PH"/>
        </w:rPr>
        <w:t xml:space="preserve"> Notting Hill Clubhouse</w:t>
      </w:r>
    </w:p>
    <w:p w14:paraId="30B749CB" w14:textId="57C036F4" w:rsidR="00DB167F" w:rsidRDefault="00DB167F" w:rsidP="00DB167F">
      <w:pPr>
        <w:pStyle w:val="NoSpacing"/>
        <w:rPr>
          <w:lang w:val="en-PH"/>
        </w:rPr>
      </w:pPr>
    </w:p>
    <w:p w14:paraId="04A3B51F" w14:textId="77777777" w:rsidR="00DB167F" w:rsidRDefault="00DB167F" w:rsidP="00DB167F">
      <w:pPr>
        <w:pStyle w:val="NoSpacing"/>
        <w:rPr>
          <w:lang w:val="en-PH"/>
        </w:rPr>
      </w:pPr>
    </w:p>
    <w:p w14:paraId="4757527E" w14:textId="1A195828" w:rsidR="00DB167F" w:rsidRDefault="00DB167F" w:rsidP="00DB167F">
      <w:pPr>
        <w:pStyle w:val="NoSpacing"/>
        <w:numPr>
          <w:ilvl w:val="0"/>
          <w:numId w:val="1"/>
        </w:numPr>
        <w:rPr>
          <w:b/>
          <w:bCs/>
          <w:u w:val="single"/>
          <w:lang w:val="en-PH"/>
        </w:rPr>
      </w:pPr>
      <w:r w:rsidRPr="00DB167F">
        <w:rPr>
          <w:b/>
          <w:bCs/>
          <w:u w:val="single"/>
          <w:lang w:val="en-PH"/>
        </w:rPr>
        <w:t>CALL TO ORDER</w:t>
      </w:r>
      <w:r w:rsidR="00E94A6D">
        <w:rPr>
          <w:b/>
          <w:bCs/>
          <w:u w:val="single"/>
          <w:lang w:val="en-PH"/>
        </w:rPr>
        <w:t xml:space="preserve"> TIME</w:t>
      </w:r>
    </w:p>
    <w:p w14:paraId="5A9DD312" w14:textId="7FB237FE" w:rsidR="00DB167F" w:rsidRDefault="00A7512D" w:rsidP="00FD3DB3">
      <w:pPr>
        <w:pStyle w:val="NoSpacing"/>
        <w:ind w:left="1440"/>
        <w:rPr>
          <w:lang w:val="en-PH"/>
        </w:rPr>
      </w:pPr>
      <w:r>
        <w:rPr>
          <w:lang w:val="en-PH"/>
        </w:rPr>
        <w:t>7:0</w:t>
      </w:r>
      <w:r w:rsidR="009F4604">
        <w:rPr>
          <w:lang w:val="en-PH"/>
        </w:rPr>
        <w:t>0</w:t>
      </w:r>
      <w:r>
        <w:rPr>
          <w:lang w:val="en-PH"/>
        </w:rPr>
        <w:t xml:space="preserve"> P.M.</w:t>
      </w:r>
    </w:p>
    <w:p w14:paraId="56E1D41C" w14:textId="77777777" w:rsidR="00E94A6D" w:rsidRPr="00DB167F" w:rsidRDefault="00E94A6D" w:rsidP="00FD3DB3">
      <w:pPr>
        <w:pStyle w:val="NoSpacing"/>
        <w:ind w:left="1440"/>
        <w:rPr>
          <w:lang w:val="en-PH"/>
        </w:rPr>
      </w:pPr>
    </w:p>
    <w:p w14:paraId="2134B269" w14:textId="12BD55B0" w:rsidR="00DB167F" w:rsidRDefault="00DB167F" w:rsidP="00DB167F">
      <w:pPr>
        <w:pStyle w:val="NoSpacing"/>
        <w:numPr>
          <w:ilvl w:val="0"/>
          <w:numId w:val="1"/>
        </w:numPr>
        <w:rPr>
          <w:b/>
          <w:bCs/>
          <w:u w:val="single"/>
          <w:lang w:val="en-PH"/>
        </w:rPr>
      </w:pPr>
      <w:r w:rsidRPr="00DB167F">
        <w:rPr>
          <w:b/>
          <w:bCs/>
          <w:u w:val="single"/>
          <w:lang w:val="en-PH"/>
        </w:rPr>
        <w:t>ROLL CALL OF OFFICERS</w:t>
      </w:r>
    </w:p>
    <w:p w14:paraId="69D833CE" w14:textId="77777777" w:rsidR="009F4349" w:rsidRDefault="009F4349" w:rsidP="00FD3DB3">
      <w:pPr>
        <w:pStyle w:val="NoSpacing"/>
        <w:ind w:left="1440"/>
        <w:rPr>
          <w:lang w:val="en-PH"/>
        </w:rPr>
      </w:pPr>
    </w:p>
    <w:p w14:paraId="72AA52C1" w14:textId="5FE27CC5" w:rsidR="009F4349" w:rsidRDefault="009F4349" w:rsidP="00E66347">
      <w:pPr>
        <w:pStyle w:val="NoSpacing"/>
        <w:ind w:left="1440"/>
        <w:rPr>
          <w:lang w:val="en-PH"/>
        </w:rPr>
      </w:pPr>
      <w:r>
        <w:rPr>
          <w:lang w:val="en-PH"/>
        </w:rPr>
        <w:t>Present:</w:t>
      </w:r>
      <w:r w:rsidR="00861D27">
        <w:rPr>
          <w:lang w:val="en-PH"/>
        </w:rPr>
        <w:t xml:space="preserve"> Stich, Rizzo, Freeland</w:t>
      </w:r>
      <w:r w:rsidR="009F4604">
        <w:rPr>
          <w:lang w:val="en-PH"/>
        </w:rPr>
        <w:t xml:space="preserve">, </w:t>
      </w:r>
      <w:r w:rsidR="006F36E7">
        <w:rPr>
          <w:lang w:val="en-PH"/>
        </w:rPr>
        <w:t>Jones</w:t>
      </w:r>
      <w:r w:rsidR="00160517">
        <w:rPr>
          <w:lang w:val="en-PH"/>
        </w:rPr>
        <w:t>,</w:t>
      </w:r>
      <w:r w:rsidR="000B582F">
        <w:rPr>
          <w:lang w:val="en-PH"/>
        </w:rPr>
        <w:t xml:space="preserve"> </w:t>
      </w:r>
      <w:proofErr w:type="spellStart"/>
      <w:r w:rsidR="00160517">
        <w:rPr>
          <w:lang w:val="en-PH"/>
        </w:rPr>
        <w:t>Turoso</w:t>
      </w:r>
      <w:proofErr w:type="spellEnd"/>
    </w:p>
    <w:p w14:paraId="4B56584E" w14:textId="77777777" w:rsidR="00E94A6D" w:rsidRDefault="00E94A6D" w:rsidP="00FD3DB3">
      <w:pPr>
        <w:pStyle w:val="NoSpacing"/>
        <w:ind w:left="1440"/>
        <w:rPr>
          <w:lang w:val="en-PH"/>
        </w:rPr>
      </w:pPr>
    </w:p>
    <w:p w14:paraId="0B3994A3" w14:textId="3EDC2331" w:rsidR="00861D27" w:rsidRPr="0087078A" w:rsidRDefault="00E94A6D" w:rsidP="00861D27">
      <w:pPr>
        <w:pStyle w:val="NoSpacing"/>
        <w:ind w:left="720" w:firstLine="720"/>
        <w:rPr>
          <w:lang w:val="en-PH"/>
        </w:rPr>
      </w:pPr>
      <w:r>
        <w:rPr>
          <w:lang w:val="en-PH"/>
        </w:rPr>
        <w:t xml:space="preserve">Board </w:t>
      </w:r>
      <w:r w:rsidR="009F4349">
        <w:rPr>
          <w:lang w:val="en-PH"/>
        </w:rPr>
        <w:t>Invited Guest</w:t>
      </w:r>
      <w:r w:rsidR="007B4B90">
        <w:rPr>
          <w:lang w:val="en-PH"/>
        </w:rPr>
        <w:t>s: None</w:t>
      </w:r>
    </w:p>
    <w:p w14:paraId="62BB3A3B" w14:textId="77777777" w:rsidR="009F4349" w:rsidRDefault="009F4349" w:rsidP="009F4349">
      <w:pPr>
        <w:pStyle w:val="NoSpacing"/>
        <w:rPr>
          <w:b/>
          <w:bCs/>
          <w:u w:val="single"/>
          <w:lang w:val="en-PH"/>
        </w:rPr>
      </w:pPr>
    </w:p>
    <w:p w14:paraId="156F8C26" w14:textId="3B6DC3AD" w:rsidR="00DB167F" w:rsidRPr="00861D27" w:rsidRDefault="00861D27" w:rsidP="00DB167F">
      <w:pPr>
        <w:pStyle w:val="NoSpacing"/>
        <w:numPr>
          <w:ilvl w:val="0"/>
          <w:numId w:val="1"/>
        </w:numPr>
        <w:rPr>
          <w:b/>
          <w:bCs/>
          <w:u w:val="single"/>
          <w:lang w:val="en-PH"/>
        </w:rPr>
      </w:pPr>
      <w:r w:rsidRPr="00861D27">
        <w:rPr>
          <w:b/>
          <w:bCs/>
          <w:u w:val="single"/>
          <w:lang w:val="en-PH"/>
        </w:rPr>
        <w:t>MEMBER ISSUES/DISCUSSIONS</w:t>
      </w:r>
    </w:p>
    <w:p w14:paraId="02A4DE42" w14:textId="7BB8ADB3" w:rsidR="00E94A6D" w:rsidRDefault="00160517" w:rsidP="00F44A30">
      <w:pPr>
        <w:pStyle w:val="NoSpacing"/>
        <w:ind w:left="1440"/>
        <w:rPr>
          <w:lang w:val="en-PH"/>
        </w:rPr>
      </w:pPr>
      <w:r>
        <w:rPr>
          <w:lang w:val="en-PH"/>
        </w:rPr>
        <w:t xml:space="preserve">Anything the board can do to help the </w:t>
      </w:r>
      <w:proofErr w:type="spellStart"/>
      <w:r>
        <w:rPr>
          <w:lang w:val="en-PH"/>
        </w:rPr>
        <w:t>Charmwood</w:t>
      </w:r>
      <w:proofErr w:type="spellEnd"/>
      <w:r>
        <w:rPr>
          <w:lang w:val="en-PH"/>
        </w:rPr>
        <w:t xml:space="preserve"> lot long term? Yes, we will consider budgeting for additional improvements. </w:t>
      </w:r>
    </w:p>
    <w:p w14:paraId="1DB4A47E" w14:textId="77777777" w:rsidR="00160517" w:rsidRDefault="00160517" w:rsidP="00F44A30">
      <w:pPr>
        <w:pStyle w:val="NoSpacing"/>
        <w:ind w:left="1440"/>
        <w:rPr>
          <w:lang w:val="en-PH"/>
        </w:rPr>
      </w:pPr>
    </w:p>
    <w:p w14:paraId="6B0371E6" w14:textId="54813B61" w:rsidR="00160517" w:rsidRDefault="00160517" w:rsidP="00F44A30">
      <w:pPr>
        <w:pStyle w:val="NoSpacing"/>
        <w:ind w:left="1440"/>
        <w:rPr>
          <w:lang w:val="en-PH"/>
        </w:rPr>
      </w:pPr>
      <w:r>
        <w:rPr>
          <w:lang w:val="en-PH"/>
        </w:rPr>
        <w:t xml:space="preserve">Can the board clarify the </w:t>
      </w:r>
      <w:r w:rsidR="000B582F">
        <w:rPr>
          <w:lang w:val="en-PH"/>
        </w:rPr>
        <w:t xml:space="preserve">3 </w:t>
      </w:r>
      <w:r>
        <w:rPr>
          <w:lang w:val="en-PH"/>
        </w:rPr>
        <w:t xml:space="preserve">MSD cleanouts/drain (water quality unit) issue? Yes, two of those are the responsibility of the HOA. </w:t>
      </w:r>
      <w:r w:rsidR="000B582F">
        <w:rPr>
          <w:lang w:val="en-PH"/>
        </w:rPr>
        <w:t xml:space="preserve">The other is the responsibility of the Garden Homes HOA. Annual inspections can be done by an MSD certified board member but cleanout must be done by an outside MSD approved vendor. </w:t>
      </w:r>
    </w:p>
    <w:p w14:paraId="3117D39D" w14:textId="77777777" w:rsidR="00160517" w:rsidRDefault="00160517" w:rsidP="00F44A30">
      <w:pPr>
        <w:pStyle w:val="NoSpacing"/>
        <w:ind w:left="1440"/>
        <w:rPr>
          <w:lang w:val="en-PH"/>
        </w:rPr>
      </w:pPr>
    </w:p>
    <w:p w14:paraId="18A29427" w14:textId="2B26A213" w:rsidR="00160517" w:rsidRDefault="00160517" w:rsidP="00F44A30">
      <w:pPr>
        <w:pStyle w:val="NoSpacing"/>
        <w:ind w:left="1440"/>
        <w:rPr>
          <w:lang w:val="en-PH"/>
        </w:rPr>
      </w:pPr>
      <w:r>
        <w:rPr>
          <w:lang w:val="en-PH"/>
        </w:rPr>
        <w:t xml:space="preserve">How to appeal a fine issue? Send a letter to one of the board members. </w:t>
      </w:r>
    </w:p>
    <w:p w14:paraId="6B7D40ED" w14:textId="77777777" w:rsidR="00160517" w:rsidRDefault="00160517" w:rsidP="00F44A30">
      <w:pPr>
        <w:pStyle w:val="NoSpacing"/>
        <w:ind w:left="1440"/>
        <w:rPr>
          <w:lang w:val="en-PH"/>
        </w:rPr>
      </w:pPr>
    </w:p>
    <w:p w14:paraId="05C88E46" w14:textId="5B0DEB08" w:rsidR="00160517" w:rsidRDefault="00160517" w:rsidP="00F44A30">
      <w:pPr>
        <w:pStyle w:val="NoSpacing"/>
        <w:ind w:left="1440"/>
        <w:rPr>
          <w:lang w:val="en-PH"/>
        </w:rPr>
      </w:pPr>
      <w:r>
        <w:rPr>
          <w:lang w:val="en-PH"/>
        </w:rPr>
        <w:t xml:space="preserve">What are the restrictions on golf cart use in the subdivision? There are many requirements for operating a golf cart on a public roadway, including State and Federal requirements. The board hopes residents would make themselves familiar. Liability on the roadway is a major issue for underage drivers operating carts but also for anyone operating a cart that is out of compliance with all laws. </w:t>
      </w:r>
    </w:p>
    <w:p w14:paraId="1E0DF4D9" w14:textId="77777777" w:rsidR="00160517" w:rsidRDefault="00160517" w:rsidP="00F44A30">
      <w:pPr>
        <w:pStyle w:val="NoSpacing"/>
        <w:ind w:left="1440"/>
        <w:rPr>
          <w:lang w:val="en-PH"/>
        </w:rPr>
      </w:pPr>
    </w:p>
    <w:p w14:paraId="22B7F6D5" w14:textId="6B91238E" w:rsidR="00160517" w:rsidRDefault="00160517" w:rsidP="00F44A30">
      <w:pPr>
        <w:pStyle w:val="NoSpacing"/>
        <w:ind w:left="1440"/>
        <w:rPr>
          <w:lang w:val="en-PH"/>
        </w:rPr>
      </w:pPr>
      <w:r>
        <w:rPr>
          <w:lang w:val="en-PH"/>
        </w:rPr>
        <w:t xml:space="preserve">Are rentals allowed in Notting Hill? There is nothing to prohibit it currently. </w:t>
      </w:r>
    </w:p>
    <w:p w14:paraId="420C0A23" w14:textId="77777777" w:rsidR="00160517" w:rsidRDefault="00160517" w:rsidP="00F44A30">
      <w:pPr>
        <w:pStyle w:val="NoSpacing"/>
        <w:ind w:left="1440"/>
        <w:rPr>
          <w:lang w:val="en-PH"/>
        </w:rPr>
      </w:pPr>
    </w:p>
    <w:p w14:paraId="528868DF" w14:textId="6B3F0538" w:rsidR="00160517" w:rsidRDefault="00160517" w:rsidP="00F44A30">
      <w:pPr>
        <w:pStyle w:val="NoSpacing"/>
        <w:ind w:left="1440"/>
        <w:rPr>
          <w:lang w:val="en-PH"/>
        </w:rPr>
      </w:pPr>
      <w:r>
        <w:rPr>
          <w:lang w:val="en-PH"/>
        </w:rPr>
        <w:t xml:space="preserve">Are there guidelines for concrete pads? There could be, depending on location. It is always the safest move to send any plans to the HOA. </w:t>
      </w:r>
    </w:p>
    <w:p w14:paraId="7A18C15C" w14:textId="77777777" w:rsidR="00594045" w:rsidRDefault="00594045" w:rsidP="00F44A30">
      <w:pPr>
        <w:pStyle w:val="NoSpacing"/>
        <w:ind w:left="1440"/>
        <w:rPr>
          <w:lang w:val="en-PH"/>
        </w:rPr>
      </w:pPr>
    </w:p>
    <w:p w14:paraId="1243270C" w14:textId="53F8FFAD" w:rsidR="00594045" w:rsidRPr="00F44A30" w:rsidRDefault="00594045" w:rsidP="00F44A30">
      <w:pPr>
        <w:pStyle w:val="NoSpacing"/>
        <w:ind w:left="1440"/>
        <w:rPr>
          <w:lang w:val="en-PH"/>
        </w:rPr>
      </w:pPr>
      <w:r>
        <w:rPr>
          <w:lang w:val="en-PH"/>
        </w:rPr>
        <w:t>Trash can complaints.</w:t>
      </w:r>
    </w:p>
    <w:p w14:paraId="51B7DFFA" w14:textId="77777777" w:rsidR="00F44A30" w:rsidRDefault="00F44A30" w:rsidP="00F44A30">
      <w:pPr>
        <w:pStyle w:val="NoSpacing"/>
        <w:ind w:left="1440"/>
        <w:rPr>
          <w:b/>
          <w:bCs/>
          <w:u w:val="single"/>
          <w:lang w:val="en-PH"/>
        </w:rPr>
      </w:pPr>
    </w:p>
    <w:p w14:paraId="3CE707B2" w14:textId="77777777" w:rsidR="00F44A30" w:rsidRDefault="00F44A30" w:rsidP="00F44A30">
      <w:pPr>
        <w:pStyle w:val="NoSpacing"/>
        <w:ind w:left="1440"/>
        <w:rPr>
          <w:b/>
          <w:bCs/>
          <w:u w:val="single"/>
          <w:lang w:val="en-PH"/>
        </w:rPr>
      </w:pPr>
    </w:p>
    <w:p w14:paraId="4C284116" w14:textId="7BBEA107" w:rsidR="00FD3DB3" w:rsidRDefault="0087078A" w:rsidP="00FD3DB3">
      <w:pPr>
        <w:pStyle w:val="NoSpacing"/>
        <w:numPr>
          <w:ilvl w:val="0"/>
          <w:numId w:val="1"/>
        </w:numPr>
        <w:rPr>
          <w:b/>
          <w:bCs/>
          <w:u w:val="single"/>
          <w:lang w:val="en-PH"/>
        </w:rPr>
      </w:pPr>
      <w:r>
        <w:rPr>
          <w:b/>
          <w:bCs/>
          <w:u w:val="single"/>
          <w:lang w:val="en-PH"/>
        </w:rPr>
        <w:t xml:space="preserve">OLD </w:t>
      </w:r>
      <w:r w:rsidR="00FD3DB3" w:rsidRPr="00FD3DB3">
        <w:rPr>
          <w:b/>
          <w:bCs/>
          <w:u w:val="single"/>
          <w:lang w:val="en-PH"/>
        </w:rPr>
        <w:t>BUSINESS</w:t>
      </w:r>
    </w:p>
    <w:p w14:paraId="5A99A51E" w14:textId="08AC2026" w:rsidR="009F4604" w:rsidRPr="00594045" w:rsidRDefault="00594045" w:rsidP="009F4604">
      <w:pPr>
        <w:pStyle w:val="NoSpacing"/>
        <w:numPr>
          <w:ilvl w:val="0"/>
          <w:numId w:val="8"/>
        </w:numPr>
        <w:rPr>
          <w:b/>
          <w:bCs/>
          <w:u w:val="single"/>
          <w:lang w:val="en-PH"/>
        </w:rPr>
      </w:pPr>
      <w:r>
        <w:rPr>
          <w:lang w:val="en-PH"/>
        </w:rPr>
        <w:t xml:space="preserve">Fine letters have been issued for garbage can violations and improper vehicle storage. </w:t>
      </w:r>
    </w:p>
    <w:p w14:paraId="707AB674" w14:textId="65A1A42A" w:rsidR="00594045" w:rsidRPr="00594045" w:rsidRDefault="00594045" w:rsidP="009F4604">
      <w:pPr>
        <w:pStyle w:val="NoSpacing"/>
        <w:numPr>
          <w:ilvl w:val="0"/>
          <w:numId w:val="8"/>
        </w:numPr>
        <w:rPr>
          <w:b/>
          <w:bCs/>
          <w:u w:val="single"/>
          <w:lang w:val="en-PH"/>
        </w:rPr>
      </w:pPr>
      <w:r>
        <w:rPr>
          <w:lang w:val="en-PH"/>
        </w:rPr>
        <w:t xml:space="preserve">Gary </w:t>
      </w:r>
      <w:r w:rsidR="000B582F">
        <w:rPr>
          <w:lang w:val="en-PH"/>
        </w:rPr>
        <w:t xml:space="preserve">brought up a suggestion for </w:t>
      </w:r>
      <w:r>
        <w:rPr>
          <w:lang w:val="en-PH"/>
        </w:rPr>
        <w:t>a more robust web site</w:t>
      </w:r>
      <w:r w:rsidR="000B582F">
        <w:rPr>
          <w:lang w:val="en-PH"/>
        </w:rPr>
        <w:t xml:space="preserve"> but we have found that Reach Alert is easier and less expensive</w:t>
      </w:r>
      <w:r>
        <w:rPr>
          <w:lang w:val="en-PH"/>
        </w:rPr>
        <w:t xml:space="preserve">. </w:t>
      </w:r>
      <w:r w:rsidR="000B582F">
        <w:rPr>
          <w:lang w:val="en-PH"/>
        </w:rPr>
        <w:t xml:space="preserve">The website </w:t>
      </w:r>
      <w:r>
        <w:rPr>
          <w:lang w:val="en-PH"/>
        </w:rPr>
        <w:t>gets very little traffic</w:t>
      </w:r>
      <w:r w:rsidR="000B582F">
        <w:rPr>
          <w:lang w:val="en-PH"/>
        </w:rPr>
        <w:t xml:space="preserve"> but we can still improve aesthetics going forward. </w:t>
      </w:r>
      <w:r>
        <w:rPr>
          <w:lang w:val="en-PH"/>
        </w:rPr>
        <w:t xml:space="preserve"> </w:t>
      </w:r>
    </w:p>
    <w:p w14:paraId="0560F947" w14:textId="745A2852" w:rsidR="00594045" w:rsidRPr="00594045" w:rsidRDefault="00594045" w:rsidP="009F4604">
      <w:pPr>
        <w:pStyle w:val="NoSpacing"/>
        <w:numPr>
          <w:ilvl w:val="0"/>
          <w:numId w:val="8"/>
        </w:numPr>
        <w:rPr>
          <w:b/>
          <w:bCs/>
          <w:u w:val="single"/>
          <w:lang w:val="en-PH"/>
        </w:rPr>
      </w:pPr>
      <w:r>
        <w:rPr>
          <w:lang w:val="en-PH"/>
        </w:rPr>
        <w:lastRenderedPageBreak/>
        <w:t>Legal bills reviewed/approved.</w:t>
      </w:r>
    </w:p>
    <w:p w14:paraId="75CC178E" w14:textId="2F5EC419" w:rsidR="00594045" w:rsidRPr="00594045" w:rsidRDefault="00594045" w:rsidP="009F4604">
      <w:pPr>
        <w:pStyle w:val="NoSpacing"/>
        <w:numPr>
          <w:ilvl w:val="0"/>
          <w:numId w:val="8"/>
        </w:numPr>
        <w:rPr>
          <w:b/>
          <w:bCs/>
          <w:u w:val="single"/>
          <w:lang w:val="en-PH"/>
        </w:rPr>
      </w:pPr>
      <w:r>
        <w:rPr>
          <w:lang w:val="en-PH"/>
        </w:rPr>
        <w:t xml:space="preserve">Motion for Gary to make a do’s and </w:t>
      </w:r>
      <w:proofErr w:type="spellStart"/>
      <w:r>
        <w:rPr>
          <w:lang w:val="en-PH"/>
        </w:rPr>
        <w:t>dont’s</w:t>
      </w:r>
      <w:proofErr w:type="spellEnd"/>
      <w:r>
        <w:rPr>
          <w:lang w:val="en-PH"/>
        </w:rPr>
        <w:t xml:space="preserve"> letter to remind residents of major violations. Kelly stated that numerous communications have been sent out as well. </w:t>
      </w:r>
    </w:p>
    <w:p w14:paraId="48D26334" w14:textId="0E32955B" w:rsidR="00594045" w:rsidRPr="00594045" w:rsidRDefault="00594045" w:rsidP="009F4604">
      <w:pPr>
        <w:pStyle w:val="NoSpacing"/>
        <w:numPr>
          <w:ilvl w:val="0"/>
          <w:numId w:val="8"/>
        </w:numPr>
        <w:rPr>
          <w:b/>
          <w:bCs/>
          <w:u w:val="single"/>
          <w:lang w:val="en-PH"/>
        </w:rPr>
      </w:pPr>
      <w:r>
        <w:rPr>
          <w:lang w:val="en-PH"/>
        </w:rPr>
        <w:t>Board re-affirmed its commitment to a management company for the clubhouse. Still working on it. Rent will need to be $</w:t>
      </w:r>
      <w:r w:rsidR="008D7A14">
        <w:rPr>
          <w:lang w:val="en-PH"/>
        </w:rPr>
        <w:t>3</w:t>
      </w:r>
      <w:r w:rsidR="000B582F">
        <w:rPr>
          <w:lang w:val="en-PH"/>
        </w:rPr>
        <w:t>50</w:t>
      </w:r>
      <w:r w:rsidR="008D7A14">
        <w:rPr>
          <w:lang w:val="en-PH"/>
        </w:rPr>
        <w:t>.00 (to include pre- &amp; post-rental inspection</w:t>
      </w:r>
      <w:r w:rsidR="008169DD">
        <w:rPr>
          <w:lang w:val="en-PH"/>
        </w:rPr>
        <w:t>s</w:t>
      </w:r>
      <w:r w:rsidR="008D7A14">
        <w:rPr>
          <w:lang w:val="en-PH"/>
        </w:rPr>
        <w:t>, opening &amp; closing)</w:t>
      </w:r>
      <w:r>
        <w:rPr>
          <w:lang w:val="en-PH"/>
        </w:rPr>
        <w:t xml:space="preserve"> </w:t>
      </w:r>
      <w:r w:rsidR="008D7A14">
        <w:rPr>
          <w:lang w:val="en-PH"/>
        </w:rPr>
        <w:t xml:space="preserve">and </w:t>
      </w:r>
      <w:r>
        <w:rPr>
          <w:lang w:val="en-PH"/>
        </w:rPr>
        <w:t>security deposit</w:t>
      </w:r>
      <w:r w:rsidR="008169DD">
        <w:rPr>
          <w:lang w:val="en-PH"/>
        </w:rPr>
        <w:t xml:space="preserve"> be</w:t>
      </w:r>
      <w:bookmarkStart w:id="1" w:name="_GoBack"/>
      <w:bookmarkEnd w:id="1"/>
      <w:r w:rsidR="008D7A14">
        <w:rPr>
          <w:lang w:val="en-PH"/>
        </w:rPr>
        <w:t xml:space="preserve"> increased to $350 to cover potential damages</w:t>
      </w:r>
      <w:r>
        <w:rPr>
          <w:lang w:val="en-PH"/>
        </w:rPr>
        <w:t xml:space="preserve">. </w:t>
      </w:r>
    </w:p>
    <w:p w14:paraId="69AE6BA7" w14:textId="3ADBBC7F" w:rsidR="00594045" w:rsidRPr="00594045" w:rsidRDefault="00594045" w:rsidP="009F4604">
      <w:pPr>
        <w:pStyle w:val="NoSpacing"/>
        <w:numPr>
          <w:ilvl w:val="0"/>
          <w:numId w:val="8"/>
        </w:numPr>
        <w:rPr>
          <w:b/>
          <w:bCs/>
          <w:u w:val="single"/>
          <w:lang w:val="en-PH"/>
        </w:rPr>
      </w:pPr>
      <w:r>
        <w:rPr>
          <w:lang w:val="en-PH"/>
        </w:rPr>
        <w:t>Board re-iterated that pond maintenance was going to 3</w:t>
      </w:r>
      <w:r w:rsidRPr="00594045">
        <w:rPr>
          <w:vertAlign w:val="superscript"/>
          <w:lang w:val="en-PH"/>
        </w:rPr>
        <w:t>rd</w:t>
      </w:r>
      <w:r>
        <w:rPr>
          <w:lang w:val="en-PH"/>
        </w:rPr>
        <w:t xml:space="preserve"> party. Motion had been passed not to exceed $7,000.00 in case prior motion for 6k was not enough. </w:t>
      </w:r>
    </w:p>
    <w:p w14:paraId="6382D862" w14:textId="75D1E0B4" w:rsidR="00594045" w:rsidRPr="00F44A30" w:rsidRDefault="00594045" w:rsidP="009F4604">
      <w:pPr>
        <w:pStyle w:val="NoSpacing"/>
        <w:numPr>
          <w:ilvl w:val="0"/>
          <w:numId w:val="8"/>
        </w:numPr>
        <w:rPr>
          <w:b/>
          <w:bCs/>
          <w:u w:val="single"/>
          <w:lang w:val="en-PH"/>
        </w:rPr>
      </w:pPr>
      <w:r>
        <w:rPr>
          <w:lang w:val="en-PH"/>
        </w:rPr>
        <w:t xml:space="preserve">Current phase of tree removal done and vendor paid. </w:t>
      </w:r>
    </w:p>
    <w:p w14:paraId="6A1713CE" w14:textId="1E1CE4CE" w:rsidR="00F44A30" w:rsidRPr="00F44A30" w:rsidRDefault="00F44A30" w:rsidP="009F4604">
      <w:pPr>
        <w:pStyle w:val="NoSpacing"/>
        <w:numPr>
          <w:ilvl w:val="0"/>
          <w:numId w:val="8"/>
        </w:numPr>
        <w:rPr>
          <w:b/>
          <w:bCs/>
          <w:u w:val="single"/>
          <w:lang w:val="en-PH"/>
        </w:rPr>
      </w:pPr>
      <w:r>
        <w:rPr>
          <w:lang w:val="en-PH"/>
        </w:rPr>
        <w:t xml:space="preserve">Three liens have still been filed and one foreclosure is in process. No other updates from counsel. </w:t>
      </w:r>
    </w:p>
    <w:p w14:paraId="400B4B0C" w14:textId="5E696F71" w:rsidR="007B4B90" w:rsidRDefault="00FD3DB3" w:rsidP="004F5972">
      <w:pPr>
        <w:pStyle w:val="NoSpacing"/>
        <w:numPr>
          <w:ilvl w:val="0"/>
          <w:numId w:val="1"/>
        </w:numPr>
        <w:rPr>
          <w:b/>
          <w:bCs/>
          <w:u w:val="single"/>
          <w:lang w:val="en-PH"/>
        </w:rPr>
      </w:pPr>
      <w:r w:rsidRPr="00FD3DB3">
        <w:rPr>
          <w:b/>
          <w:bCs/>
          <w:u w:val="single"/>
          <w:lang w:val="en-PH"/>
        </w:rPr>
        <w:t>NEW BUSINESS</w:t>
      </w:r>
    </w:p>
    <w:p w14:paraId="2AB09CE3" w14:textId="2ABABBD3" w:rsidR="004F5972" w:rsidRPr="00391809" w:rsidRDefault="00391809" w:rsidP="00391809">
      <w:pPr>
        <w:pStyle w:val="NoSpacing"/>
        <w:numPr>
          <w:ilvl w:val="0"/>
          <w:numId w:val="10"/>
        </w:numPr>
        <w:rPr>
          <w:b/>
          <w:bCs/>
          <w:u w:val="single"/>
          <w:lang w:val="en-PH"/>
        </w:rPr>
      </w:pPr>
      <w:r>
        <w:rPr>
          <w:lang w:val="en-PH"/>
        </w:rPr>
        <w:t xml:space="preserve">Copies of current budget on the table. </w:t>
      </w:r>
    </w:p>
    <w:p w14:paraId="17A33702" w14:textId="5879E1FF" w:rsidR="003978B3" w:rsidRPr="00282D41" w:rsidRDefault="003978B3" w:rsidP="00282D41">
      <w:pPr>
        <w:pStyle w:val="NoSpacing"/>
        <w:numPr>
          <w:ilvl w:val="0"/>
          <w:numId w:val="10"/>
        </w:numPr>
        <w:rPr>
          <w:b/>
          <w:bCs/>
          <w:u w:val="single"/>
          <w:lang w:val="en-PH"/>
        </w:rPr>
      </w:pPr>
      <w:r w:rsidRPr="00282D41">
        <w:rPr>
          <w:lang w:val="en-PH"/>
        </w:rPr>
        <w:t xml:space="preserve"> </w:t>
      </w:r>
      <w:r w:rsidR="00282D41">
        <w:rPr>
          <w:lang w:val="en-PH"/>
        </w:rPr>
        <w:t>Annual meeting location TBD with November 28</w:t>
      </w:r>
      <w:r w:rsidR="00282D41" w:rsidRPr="00282D41">
        <w:rPr>
          <w:vertAlign w:val="superscript"/>
          <w:lang w:val="en-PH"/>
        </w:rPr>
        <w:t>th</w:t>
      </w:r>
      <w:r w:rsidR="00282D41">
        <w:rPr>
          <w:lang w:val="en-PH"/>
        </w:rPr>
        <w:t xml:space="preserve"> date. Back up date is November 30</w:t>
      </w:r>
      <w:r w:rsidR="00282D41" w:rsidRPr="00282D41">
        <w:rPr>
          <w:vertAlign w:val="superscript"/>
          <w:lang w:val="en-PH"/>
        </w:rPr>
        <w:t>th</w:t>
      </w:r>
      <w:r w:rsidR="00282D41">
        <w:rPr>
          <w:lang w:val="en-PH"/>
        </w:rPr>
        <w:t xml:space="preserve">. </w:t>
      </w:r>
    </w:p>
    <w:p w14:paraId="624239D8" w14:textId="05715E7E" w:rsidR="00282D41" w:rsidRPr="00282D41" w:rsidRDefault="00282D41" w:rsidP="00282D41">
      <w:pPr>
        <w:pStyle w:val="NoSpacing"/>
        <w:numPr>
          <w:ilvl w:val="0"/>
          <w:numId w:val="10"/>
        </w:numPr>
        <w:rPr>
          <w:b/>
          <w:bCs/>
          <w:u w:val="single"/>
          <w:lang w:val="en-PH"/>
        </w:rPr>
      </w:pPr>
      <w:r>
        <w:rPr>
          <w:lang w:val="en-PH"/>
        </w:rPr>
        <w:t xml:space="preserve">Motion made/passed to hold dues at $700.00. Motion tabled </w:t>
      </w:r>
      <w:r w:rsidR="008D7A14">
        <w:rPr>
          <w:lang w:val="en-PH"/>
        </w:rPr>
        <w:t>un</w:t>
      </w:r>
      <w:r>
        <w:rPr>
          <w:lang w:val="en-PH"/>
        </w:rPr>
        <w:t xml:space="preserve">til we approve 2024 budget. </w:t>
      </w:r>
    </w:p>
    <w:p w14:paraId="6E6A3847" w14:textId="44441FEF" w:rsidR="00282D41" w:rsidRPr="00282D41" w:rsidRDefault="00282D41" w:rsidP="00282D41">
      <w:pPr>
        <w:pStyle w:val="NoSpacing"/>
        <w:numPr>
          <w:ilvl w:val="0"/>
          <w:numId w:val="10"/>
        </w:numPr>
        <w:rPr>
          <w:b/>
          <w:bCs/>
          <w:u w:val="single"/>
          <w:lang w:val="en-PH"/>
        </w:rPr>
      </w:pPr>
      <w:r>
        <w:rPr>
          <w:lang w:val="en-PH"/>
        </w:rPr>
        <w:t>Any by-law changes should be considered for preliminary discussion at the next meeting but we will take up that formal action/discussion in 2024.</w:t>
      </w:r>
    </w:p>
    <w:p w14:paraId="0A389E19" w14:textId="0F8C1F75" w:rsidR="00282D41" w:rsidRPr="00282D41" w:rsidRDefault="00282D41" w:rsidP="00282D41">
      <w:pPr>
        <w:pStyle w:val="NoSpacing"/>
        <w:numPr>
          <w:ilvl w:val="0"/>
          <w:numId w:val="10"/>
        </w:numPr>
        <w:rPr>
          <w:b/>
          <w:bCs/>
          <w:u w:val="single"/>
          <w:lang w:val="en-PH"/>
        </w:rPr>
      </w:pPr>
      <w:r>
        <w:rPr>
          <w:lang w:val="en-PH"/>
        </w:rPr>
        <w:t xml:space="preserve">Annual meeting letters need to go out. Draft letter and proceed. </w:t>
      </w:r>
    </w:p>
    <w:p w14:paraId="65AC0D2A" w14:textId="77777777" w:rsidR="003978B3" w:rsidRPr="00680777" w:rsidRDefault="003978B3" w:rsidP="003978B3">
      <w:pPr>
        <w:pStyle w:val="NoSpacing"/>
        <w:ind w:left="1440"/>
        <w:rPr>
          <w:b/>
          <w:bCs/>
          <w:u w:val="single"/>
          <w:lang w:val="en-PH"/>
        </w:rPr>
      </w:pPr>
    </w:p>
    <w:p w14:paraId="544A09E7" w14:textId="710EFBB4" w:rsidR="00F560E1" w:rsidRPr="00F41851" w:rsidRDefault="00F560E1" w:rsidP="001B0B52">
      <w:pPr>
        <w:pStyle w:val="NoSpacing"/>
        <w:numPr>
          <w:ilvl w:val="0"/>
          <w:numId w:val="1"/>
        </w:numPr>
        <w:rPr>
          <w:b/>
          <w:bCs/>
          <w:u w:val="single"/>
          <w:lang w:val="en-PH"/>
        </w:rPr>
      </w:pPr>
      <w:r w:rsidRPr="00F41851">
        <w:rPr>
          <w:b/>
          <w:bCs/>
          <w:u w:val="single"/>
          <w:lang w:val="en-PH"/>
        </w:rPr>
        <w:t>Executive Session</w:t>
      </w:r>
    </w:p>
    <w:p w14:paraId="7E8659FF" w14:textId="77777777" w:rsidR="00F560E1" w:rsidRDefault="00F560E1" w:rsidP="00F560E1">
      <w:pPr>
        <w:pStyle w:val="NoSpacing"/>
        <w:rPr>
          <w:b/>
          <w:bCs/>
          <w:u w:val="single"/>
          <w:lang w:val="en-PH"/>
        </w:rPr>
      </w:pPr>
    </w:p>
    <w:p w14:paraId="102002D1" w14:textId="2D9F5343" w:rsidR="001B0B52" w:rsidRDefault="001B0B52" w:rsidP="001B0B52">
      <w:pPr>
        <w:pStyle w:val="NoSpacing"/>
        <w:numPr>
          <w:ilvl w:val="0"/>
          <w:numId w:val="1"/>
        </w:numPr>
        <w:rPr>
          <w:b/>
          <w:bCs/>
          <w:u w:val="single"/>
          <w:lang w:val="en-PH"/>
        </w:rPr>
      </w:pPr>
      <w:r w:rsidRPr="001B0B52">
        <w:rPr>
          <w:b/>
          <w:bCs/>
          <w:u w:val="single"/>
          <w:lang w:val="en-PH"/>
        </w:rPr>
        <w:t>NEXT MEETING DATE</w:t>
      </w:r>
    </w:p>
    <w:p w14:paraId="555BE0C9" w14:textId="343AA111" w:rsidR="00E94A6D" w:rsidRDefault="009C4C0B" w:rsidP="009C4C0B">
      <w:pPr>
        <w:pStyle w:val="NoSpacing"/>
        <w:ind w:left="1080"/>
        <w:rPr>
          <w:lang w:val="en-PH"/>
        </w:rPr>
      </w:pPr>
      <w:r>
        <w:rPr>
          <w:lang w:val="en-PH"/>
        </w:rPr>
        <w:t xml:space="preserve">Tentative </w:t>
      </w:r>
      <w:r w:rsidR="001E0116">
        <w:rPr>
          <w:lang w:val="en-PH"/>
        </w:rPr>
        <w:t>Annual Meeting for November 2</w:t>
      </w:r>
      <w:r w:rsidR="00A17818">
        <w:rPr>
          <w:lang w:val="en-PH"/>
        </w:rPr>
        <w:t>8</w:t>
      </w:r>
      <w:r w:rsidR="00A17818" w:rsidRPr="00A17818">
        <w:rPr>
          <w:vertAlign w:val="superscript"/>
          <w:lang w:val="en-PH"/>
        </w:rPr>
        <w:t>th</w:t>
      </w:r>
      <w:r w:rsidR="00A17818">
        <w:rPr>
          <w:lang w:val="en-PH"/>
        </w:rPr>
        <w:t xml:space="preserve"> or 30</w:t>
      </w:r>
      <w:r w:rsidR="00A17818" w:rsidRPr="00A17818">
        <w:rPr>
          <w:vertAlign w:val="superscript"/>
          <w:lang w:val="en-PH"/>
        </w:rPr>
        <w:t>th</w:t>
      </w:r>
      <w:r w:rsidR="00A17818">
        <w:rPr>
          <w:lang w:val="en-PH"/>
        </w:rPr>
        <w:t xml:space="preserve">, </w:t>
      </w:r>
      <w:r>
        <w:rPr>
          <w:lang w:val="en-PH"/>
        </w:rPr>
        <w:t>2023.</w:t>
      </w:r>
    </w:p>
    <w:p w14:paraId="7E9DF371" w14:textId="68F45AC0" w:rsidR="009C4C0B" w:rsidRPr="009C4C0B" w:rsidRDefault="009C4C0B" w:rsidP="009C4C0B">
      <w:pPr>
        <w:pStyle w:val="NoSpacing"/>
        <w:ind w:left="1080"/>
        <w:rPr>
          <w:lang w:val="en-PH"/>
        </w:rPr>
      </w:pPr>
      <w:r>
        <w:rPr>
          <w:lang w:val="en-PH"/>
        </w:rPr>
        <w:t xml:space="preserve">Adjourned approximately </w:t>
      </w:r>
      <w:r w:rsidR="00A17818">
        <w:rPr>
          <w:lang w:val="en-PH"/>
        </w:rPr>
        <w:t>8:48</w:t>
      </w:r>
      <w:r>
        <w:rPr>
          <w:lang w:val="en-PH"/>
        </w:rPr>
        <w:t xml:space="preserve"> p.m.</w:t>
      </w:r>
    </w:p>
    <w:p w14:paraId="54929C4A" w14:textId="77777777" w:rsidR="00E94A6D" w:rsidRDefault="00E94A6D" w:rsidP="00E94A6D">
      <w:pPr>
        <w:pStyle w:val="NoSpacing"/>
        <w:rPr>
          <w:b/>
          <w:bCs/>
          <w:u w:val="single"/>
          <w:lang w:val="en-PH"/>
        </w:rPr>
      </w:pPr>
    </w:p>
    <w:p w14:paraId="1531BC31" w14:textId="3B09574F" w:rsidR="00E94A6D" w:rsidRDefault="00E94A6D" w:rsidP="001B0B52">
      <w:pPr>
        <w:pStyle w:val="NoSpacing"/>
        <w:rPr>
          <w:lang w:val="en-PH"/>
        </w:rPr>
      </w:pPr>
    </w:p>
    <w:sectPr w:rsidR="00E94A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FFFFFFFF"/>
    <w:lvl w:ilvl="0" w:tplc="00000065">
      <w:start w:val="2"/>
      <w:numFmt w:val="upperRoman"/>
      <w:lvlText w:val="%1."/>
      <w:lvlJc w:val="left"/>
      <w:pPr>
        <w:ind w:left="720" w:hanging="360"/>
      </w:pPr>
    </w:lvl>
    <w:lvl w:ilvl="1" w:tplc="00000066">
      <w:start w:val="1"/>
      <w:numFmt w:val="upperLetter"/>
      <w:lvlText w:val="%2."/>
      <w:lvlJc w:val="left"/>
      <w:pPr>
        <w:ind w:left="1440" w:hanging="360"/>
      </w:pPr>
    </w:lvl>
    <w:lvl w:ilvl="2" w:tplc="00000067">
      <w:start w:val="1"/>
      <w:numFmt w:val="decimal"/>
      <w:lvlText w:val="%3."/>
      <w:lvlJc w:val="left"/>
      <w:pPr>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A861DA"/>
    <w:multiLevelType w:val="hybridMultilevel"/>
    <w:tmpl w:val="C330A8A2"/>
    <w:lvl w:ilvl="0" w:tplc="41E8CE2A">
      <w:start w:val="1"/>
      <w:numFmt w:val="upp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151BFA"/>
    <w:multiLevelType w:val="hybridMultilevel"/>
    <w:tmpl w:val="D1B495EE"/>
    <w:lvl w:ilvl="0" w:tplc="1E54066C">
      <w:start w:val="1"/>
      <w:numFmt w:val="upp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004B68"/>
    <w:multiLevelType w:val="hybridMultilevel"/>
    <w:tmpl w:val="64BE3E00"/>
    <w:lvl w:ilvl="0" w:tplc="CCA0B0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651F13"/>
    <w:multiLevelType w:val="hybridMultilevel"/>
    <w:tmpl w:val="D93A000A"/>
    <w:lvl w:ilvl="0" w:tplc="E9202E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734C1C"/>
    <w:multiLevelType w:val="hybridMultilevel"/>
    <w:tmpl w:val="48BCBF28"/>
    <w:lvl w:ilvl="0" w:tplc="3384A6B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63941E2"/>
    <w:multiLevelType w:val="hybridMultilevel"/>
    <w:tmpl w:val="20E41DC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973746B"/>
    <w:multiLevelType w:val="hybridMultilevel"/>
    <w:tmpl w:val="281AB998"/>
    <w:lvl w:ilvl="0" w:tplc="AC4424D8">
      <w:start w:val="1"/>
      <w:numFmt w:val="upperLetter"/>
      <w:lvlText w:val="%1."/>
      <w:lvlJc w:val="left"/>
      <w:pPr>
        <w:ind w:left="2520" w:hanging="360"/>
      </w:pPr>
      <w:rPr>
        <w:rFonts w:asciiTheme="minorHAnsi" w:eastAsiaTheme="minorHAnsi" w:hAnsiTheme="minorHAnsi"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668B2B09"/>
    <w:multiLevelType w:val="hybridMultilevel"/>
    <w:tmpl w:val="DF788920"/>
    <w:lvl w:ilvl="0" w:tplc="322622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8BD61B9"/>
    <w:multiLevelType w:val="hybridMultilevel"/>
    <w:tmpl w:val="A23ECDCE"/>
    <w:lvl w:ilvl="0" w:tplc="DBCEF196">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CB32D1C"/>
    <w:multiLevelType w:val="hybridMultilevel"/>
    <w:tmpl w:val="C6FA08F6"/>
    <w:lvl w:ilvl="0" w:tplc="269A2B1C">
      <w:start w:val="1"/>
      <w:numFmt w:val="upp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7"/>
  </w:num>
  <w:num w:numId="3">
    <w:abstractNumId w:val="10"/>
  </w:num>
  <w:num w:numId="4">
    <w:abstractNumId w:val="6"/>
  </w:num>
  <w:num w:numId="5">
    <w:abstractNumId w:val="5"/>
  </w:num>
  <w:num w:numId="6">
    <w:abstractNumId w:val="1"/>
  </w:num>
  <w:num w:numId="7">
    <w:abstractNumId w:val="2"/>
  </w:num>
  <w:num w:numId="8">
    <w:abstractNumId w:val="8"/>
  </w:num>
  <w:num w:numId="9">
    <w:abstractNumId w:val="3"/>
  </w:num>
  <w:num w:numId="10">
    <w:abstractNumId w:val="9"/>
  </w:num>
  <w:num w:numId="11">
    <w:abstractNumId w:val="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67F"/>
    <w:rsid w:val="00025A32"/>
    <w:rsid w:val="00082BD1"/>
    <w:rsid w:val="000A46B2"/>
    <w:rsid w:val="000B582F"/>
    <w:rsid w:val="000F71CF"/>
    <w:rsid w:val="00160517"/>
    <w:rsid w:val="001B0B52"/>
    <w:rsid w:val="001E0116"/>
    <w:rsid w:val="002050ED"/>
    <w:rsid w:val="00282D41"/>
    <w:rsid w:val="002F04F4"/>
    <w:rsid w:val="0034458F"/>
    <w:rsid w:val="00391809"/>
    <w:rsid w:val="003978B3"/>
    <w:rsid w:val="004F5972"/>
    <w:rsid w:val="005313A7"/>
    <w:rsid w:val="00594045"/>
    <w:rsid w:val="00640495"/>
    <w:rsid w:val="00651C0C"/>
    <w:rsid w:val="00680777"/>
    <w:rsid w:val="006F36E7"/>
    <w:rsid w:val="006F5FBD"/>
    <w:rsid w:val="00773B0B"/>
    <w:rsid w:val="007B4B90"/>
    <w:rsid w:val="0080482F"/>
    <w:rsid w:val="008169DD"/>
    <w:rsid w:val="00851606"/>
    <w:rsid w:val="00861D27"/>
    <w:rsid w:val="0087078A"/>
    <w:rsid w:val="008D7A14"/>
    <w:rsid w:val="0097516A"/>
    <w:rsid w:val="009C4C0B"/>
    <w:rsid w:val="009F4349"/>
    <w:rsid w:val="009F4604"/>
    <w:rsid w:val="00A17818"/>
    <w:rsid w:val="00A7512D"/>
    <w:rsid w:val="00B652D0"/>
    <w:rsid w:val="00C15184"/>
    <w:rsid w:val="00C46706"/>
    <w:rsid w:val="00C60F9E"/>
    <w:rsid w:val="00D235CC"/>
    <w:rsid w:val="00D91358"/>
    <w:rsid w:val="00DA6C8E"/>
    <w:rsid w:val="00DB167F"/>
    <w:rsid w:val="00E245BF"/>
    <w:rsid w:val="00E66347"/>
    <w:rsid w:val="00E94A6D"/>
    <w:rsid w:val="00F41851"/>
    <w:rsid w:val="00F430BC"/>
    <w:rsid w:val="00F44A30"/>
    <w:rsid w:val="00F560E1"/>
    <w:rsid w:val="00F815FE"/>
    <w:rsid w:val="00FD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16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16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359345">
      <w:bodyDiv w:val="1"/>
      <w:marLeft w:val="0"/>
      <w:marRight w:val="0"/>
      <w:marTop w:val="0"/>
      <w:marBottom w:val="0"/>
      <w:divBdr>
        <w:top w:val="none" w:sz="0" w:space="0" w:color="auto"/>
        <w:left w:val="none" w:sz="0" w:space="0" w:color="auto"/>
        <w:bottom w:val="none" w:sz="0" w:space="0" w:color="auto"/>
        <w:right w:val="none" w:sz="0" w:space="0" w:color="auto"/>
      </w:divBdr>
    </w:div>
    <w:div w:id="183776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4B6A7-4C11-43FB-BFEF-0D698DA36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See</dc:creator>
  <cp:lastModifiedBy>Cathy</cp:lastModifiedBy>
  <cp:revision>3</cp:revision>
  <cp:lastPrinted>2024-01-16T16:29:00Z</cp:lastPrinted>
  <dcterms:created xsi:type="dcterms:W3CDTF">2024-02-16T16:00:00Z</dcterms:created>
  <dcterms:modified xsi:type="dcterms:W3CDTF">2024-02-16T16:09:00Z</dcterms:modified>
</cp:coreProperties>
</file>